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spacing w:line="480" w:lineRule="atLeast"/>
        <w:jc w:val="center"/>
        <w:rPr>
          <w:rFonts w:ascii="黑体" w:hAnsi="黑体" w:eastAsia="黑体" w:cs="黑体"/>
          <w:spacing w:val="-6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40"/>
          <w:szCs w:val="40"/>
        </w:rPr>
        <w:t>陕西省消毒服务机构技术能力评价书延续申请表</w:t>
      </w:r>
      <w:bookmarkEnd w:id="0"/>
    </w:p>
    <w:tbl>
      <w:tblPr>
        <w:tblStyle w:val="2"/>
        <w:tblW w:w="9735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46"/>
        <w:gridCol w:w="2985"/>
        <w:gridCol w:w="1830"/>
        <w:gridCol w:w="3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2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地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址</w:t>
            </w:r>
          </w:p>
        </w:tc>
        <w:tc>
          <w:tcPr>
            <w:tcW w:w="30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8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评价书编号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有效期限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8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法定代表人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8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tblCellSpacing w:w="0" w:type="dxa"/>
          <w:jc w:val="center"/>
        </w:trPr>
        <w:tc>
          <w:tcPr>
            <w:tcW w:w="97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0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所附资料：</w:t>
            </w:r>
          </w:p>
          <w:p>
            <w:pPr>
              <w:widowControl/>
              <w:spacing w:line="405" w:lineRule="atLeast"/>
              <w:ind w:firstLine="28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□延续申请表</w:t>
            </w:r>
          </w:p>
          <w:p>
            <w:pPr>
              <w:widowControl/>
              <w:spacing w:line="405" w:lineRule="atLeast"/>
              <w:ind w:firstLine="28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□评价书原件</w:t>
            </w:r>
          </w:p>
          <w:p>
            <w:pPr>
              <w:widowControl/>
              <w:spacing w:line="405" w:lineRule="atLeast"/>
              <w:ind w:firstLine="28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□主要设备清单（附实物照片）</w:t>
            </w:r>
          </w:p>
          <w:p>
            <w:pPr>
              <w:widowControl/>
              <w:spacing w:line="405" w:lineRule="atLeast"/>
              <w:ind w:firstLine="28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□个人安全、卫生防护设备清单（附实物照片）</w:t>
            </w:r>
          </w:p>
          <w:p>
            <w:pPr>
              <w:widowControl/>
              <w:spacing w:line="405" w:lineRule="atLeast"/>
              <w:ind w:firstLine="28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□消毒技术人员名单及培训合格证明</w:t>
            </w:r>
          </w:p>
          <w:p>
            <w:pPr>
              <w:widowControl/>
              <w:spacing w:line="405" w:lineRule="atLeast"/>
              <w:ind w:firstLine="28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□实验室检测人员及设备清单（或委托检测协议）</w:t>
            </w:r>
          </w:p>
          <w:p>
            <w:pPr>
              <w:widowControl/>
              <w:spacing w:line="405" w:lineRule="atLeast"/>
              <w:ind w:firstLine="28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□近一年消毒合同及检测报告复印件</w:t>
            </w:r>
          </w:p>
          <w:p>
            <w:pPr>
              <w:widowControl/>
              <w:spacing w:line="405" w:lineRule="atLeast"/>
              <w:ind w:firstLine="28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□工商营业执照复印件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tblCellSpacing w:w="0" w:type="dxa"/>
          <w:jc w:val="center"/>
        </w:trPr>
        <w:tc>
          <w:tcPr>
            <w:tcW w:w="97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ind w:firstLine="135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资料审查：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ind w:firstLine="13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240" w:firstLineChars="10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经办人：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           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               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  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tblCellSpacing w:w="0" w:type="dxa"/>
          <w:jc w:val="center"/>
        </w:trPr>
        <w:tc>
          <w:tcPr>
            <w:tcW w:w="973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ind w:firstLine="135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审核意见：</w:t>
            </w:r>
          </w:p>
          <w:p>
            <w:pPr>
              <w:widowControl/>
              <w:spacing w:line="360" w:lineRule="atLeast"/>
              <w:ind w:firstLine="13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7275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atLeast"/>
              <w:ind w:firstLine="13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批准人：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                              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            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  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  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  <w:p>
            <w:pPr>
              <w:widowControl/>
              <w:spacing w:line="360" w:lineRule="atLeast"/>
              <w:ind w:firstLine="962" w:firstLineChars="40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编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号：陕卫协消评字〔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     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〕第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    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号</w:t>
            </w:r>
          </w:p>
          <w:p>
            <w:pPr>
              <w:widowControl/>
              <w:spacing w:line="360" w:lineRule="atLeast"/>
              <w:ind w:firstLine="962" w:firstLineChars="401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有效期限：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u w:val="single"/>
              </w:rPr>
              <w:t xml:space="preserve">         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u w:val="single"/>
              </w:rPr>
              <w:t>    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u w:val="single"/>
              </w:rPr>
              <w:t>   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日至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u w:val="single"/>
              </w:rPr>
              <w:t xml:space="preserve">         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u w:val="single"/>
              </w:rPr>
              <w:t>    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u w:val="single"/>
              </w:rPr>
              <w:t xml:space="preserve">    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  <w:jc w:val="center"/>
        </w:trPr>
        <w:tc>
          <w:tcPr>
            <w:tcW w:w="17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5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ind w:firstLine="58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TRlMTZhYmMxZjcwYmI3OTYzOTlkOWUyOGRjOTYifQ=="/>
  </w:docVars>
  <w:rsids>
    <w:rsidRoot w:val="21B328B0"/>
    <w:rsid w:val="21B3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2023-11-27T11:56:00Z</dcterms:created>
  <dc:creator>Administrator</dc:creator>
  <cp:lastModifiedBy>Administrator</cp:lastModifiedBy>
  <dcterms:modified xsi:type="dcterms:W3CDTF">2023-11-27T12:01:01Z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075498B8B69749BCAA16BD058C6543BB</vt:lpwstr>
  </property>
</Properties>
</file>